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65" w:rsidRPr="00E23982" w:rsidRDefault="00B82465" w:rsidP="00E23982">
      <w:pPr>
        <w:tabs>
          <w:tab w:val="left" w:pos="7200"/>
        </w:tabs>
        <w:jc w:val="center"/>
        <w:rPr>
          <w:rFonts w:eastAsia="Times New Roman"/>
          <w:b/>
          <w:lang w:val="uk-UA" w:eastAsia="en-US"/>
        </w:rPr>
      </w:pPr>
      <w:r w:rsidRPr="00E23982">
        <w:rPr>
          <w:rFonts w:eastAsia="Times New Roman"/>
          <w:b/>
          <w:lang w:val="uk-UA" w:eastAsia="en-US"/>
        </w:rPr>
        <w:t>СКЛАД</w:t>
      </w:r>
    </w:p>
    <w:p w:rsidR="00B82465" w:rsidRPr="00E23982" w:rsidRDefault="00B82465" w:rsidP="00B82465">
      <w:pPr>
        <w:tabs>
          <w:tab w:val="left" w:pos="7200"/>
        </w:tabs>
        <w:jc w:val="center"/>
        <w:rPr>
          <w:rFonts w:eastAsia="Times New Roman"/>
          <w:b/>
          <w:lang w:val="uk-UA" w:eastAsia="en-US"/>
        </w:rPr>
      </w:pPr>
      <w:r w:rsidRPr="00E23982">
        <w:rPr>
          <w:rFonts w:eastAsia="Times New Roman"/>
          <w:b/>
          <w:lang w:val="uk-UA" w:eastAsia="en-US"/>
        </w:rPr>
        <w:t>МЕТОДИЧНОГО ОБ</w:t>
      </w:r>
      <w:r w:rsidRPr="00E23982">
        <w:rPr>
          <w:rFonts w:eastAsia="Times New Roman"/>
          <w:b/>
          <w:lang w:eastAsia="en-US"/>
        </w:rPr>
        <w:t>’</w:t>
      </w:r>
      <w:r w:rsidRPr="00E23982">
        <w:rPr>
          <w:rFonts w:eastAsia="Times New Roman"/>
          <w:b/>
          <w:lang w:val="uk-UA" w:eastAsia="en-US"/>
        </w:rPr>
        <w:t>ЄДНАННЯ ВЧИТЕЛІВ ПОЧАТКОВИХ КЛАСІВ, ФІЗИЧНОЇ КУЛЬТУРИ ТА МИСТЕЦТВ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Комунального закладу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 «Куп</w:t>
      </w:r>
      <w:r>
        <w:rPr>
          <w:rFonts w:eastAsia="Times New Roman"/>
          <w:b/>
          <w:sz w:val="28"/>
          <w:szCs w:val="28"/>
          <w:lang w:eastAsia="en-US"/>
        </w:rPr>
        <w:t>’</w:t>
      </w:r>
      <w:proofErr w:type="spellStart"/>
      <w:r>
        <w:rPr>
          <w:rFonts w:eastAsia="Times New Roman"/>
          <w:b/>
          <w:sz w:val="28"/>
          <w:szCs w:val="28"/>
          <w:lang w:val="uk-UA" w:eastAsia="en-US"/>
        </w:rPr>
        <w:t>янський</w:t>
      </w:r>
      <w:proofErr w:type="spellEnd"/>
      <w:r>
        <w:rPr>
          <w:rFonts w:eastAsia="Times New Roman"/>
          <w:b/>
          <w:sz w:val="28"/>
          <w:szCs w:val="28"/>
          <w:lang w:val="uk-UA" w:eastAsia="en-US"/>
        </w:rPr>
        <w:t xml:space="preserve"> спеціальний навчально-виховний комплекс» 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Харківської обласної ради </w:t>
      </w:r>
    </w:p>
    <w:p w:rsidR="00B82465" w:rsidRDefault="00760508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у 2018/2019</w:t>
      </w:r>
      <w:r w:rsidR="00B82465">
        <w:rPr>
          <w:rFonts w:eastAsia="Times New Roman"/>
          <w:b/>
          <w:sz w:val="28"/>
          <w:szCs w:val="28"/>
          <w:lang w:val="uk-UA" w:eastAsia="en-US"/>
        </w:rPr>
        <w:t xml:space="preserve"> навчальному році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tbl>
      <w:tblPr>
        <w:tblW w:w="9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964"/>
        <w:gridCol w:w="3088"/>
        <w:gridCol w:w="1824"/>
        <w:gridCol w:w="2656"/>
      </w:tblGrid>
      <w:tr w:rsidR="00B82465" w:rsidTr="00E23982">
        <w:trPr>
          <w:trHeight w:val="4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№ з/п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</w:p>
          <w:p w:rsidR="00B82465" w:rsidRDefault="00B82465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ім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я,</w:t>
            </w:r>
          </w:p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Освіта,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спеціальність,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категорія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Предмет,</w:t>
            </w:r>
          </w:p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клас</w:t>
            </w:r>
            <w:r w:rsidR="0008344F">
              <w:rPr>
                <w:b/>
                <w:bCs/>
                <w:iCs/>
                <w:color w:val="000000"/>
                <w:lang w:val="uk-UA"/>
              </w:rPr>
              <w:t>и</w:t>
            </w:r>
          </w:p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 xml:space="preserve">Теми саморозвитку 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членів методичного об’єднання</w:t>
            </w:r>
          </w:p>
        </w:tc>
      </w:tr>
      <w:tr w:rsidR="00B82465" w:rsidRPr="00704E7D" w:rsidTr="00E23982">
        <w:trPr>
          <w:trHeight w:val="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B82465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6BBF" w:rsidRPr="00704E7D">
              <w:rPr>
                <w:sz w:val="28"/>
                <w:szCs w:val="28"/>
                <w:lang w:val="uk-UA"/>
              </w:rPr>
              <w:t>Гончарова</w:t>
            </w:r>
            <w:proofErr w:type="spellEnd"/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Олена</w:t>
            </w:r>
          </w:p>
          <w:p w:rsidR="00B82465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36F0" w:rsidRPr="00704E7D" w:rsidRDefault="00B82465" w:rsidP="00E436F0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Вища,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вчитель початкових класів, спеціаліст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першої кваліфікаційної категорії</w:t>
            </w:r>
          </w:p>
          <w:p w:rsidR="00E436F0" w:rsidRPr="00704E7D" w:rsidRDefault="00E436F0" w:rsidP="00E436F0">
            <w:pPr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760508" w:rsidP="00704E7D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8344F" w:rsidRPr="00704E7D">
              <w:rPr>
                <w:sz w:val="28"/>
                <w:szCs w:val="28"/>
                <w:lang w:val="uk-UA"/>
              </w:rPr>
              <w:t>-й клас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 xml:space="preserve">  </w:t>
            </w:r>
            <w:r w:rsidR="00AC6BBF" w:rsidRPr="00704E7D">
              <w:rPr>
                <w:sz w:val="28"/>
                <w:szCs w:val="28"/>
                <w:lang w:val="uk-UA" w:eastAsia="en-US"/>
              </w:rPr>
              <w:t>Мовленнєво-ситуативні вправи як засіб формування комунікативної компетентності молодших школярів</w:t>
            </w:r>
          </w:p>
        </w:tc>
      </w:tr>
      <w:tr w:rsidR="00B82465" w:rsidRPr="00704E7D" w:rsidTr="00E23982">
        <w:trPr>
          <w:trHeight w:val="10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704E7D">
              <w:rPr>
                <w:sz w:val="28"/>
                <w:szCs w:val="28"/>
                <w:lang w:val="uk-UA" w:eastAsia="en-US"/>
              </w:rPr>
              <w:t xml:space="preserve">Копійка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 xml:space="preserve">Людмила </w:t>
            </w:r>
          </w:p>
          <w:p w:rsidR="00B82465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Петрівна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36F0" w:rsidRDefault="00B82465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Вища,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36F0" w:rsidRPr="00704E7D">
              <w:rPr>
                <w:sz w:val="28"/>
                <w:szCs w:val="28"/>
                <w:lang w:val="uk-UA"/>
              </w:rPr>
              <w:t>олігофренопе</w:t>
            </w:r>
            <w:r w:rsidR="00704E7D">
              <w:rPr>
                <w:sz w:val="28"/>
                <w:szCs w:val="28"/>
                <w:lang w:val="uk-UA"/>
              </w:rPr>
              <w:t>-</w:t>
            </w:r>
            <w:r w:rsidR="00E436F0" w:rsidRPr="00704E7D">
              <w:rPr>
                <w:sz w:val="28"/>
                <w:szCs w:val="28"/>
                <w:lang w:val="uk-UA"/>
              </w:rPr>
              <w:t>дагог</w:t>
            </w:r>
            <w:proofErr w:type="spellEnd"/>
            <w:r w:rsidR="00E436F0" w:rsidRPr="00704E7D">
              <w:rPr>
                <w:sz w:val="28"/>
                <w:szCs w:val="28"/>
                <w:lang w:val="uk-UA"/>
              </w:rPr>
              <w:t>, логопед, учитель дітей з вадами розумового розвитку</w:t>
            </w:r>
            <w:r w:rsidR="004B5612">
              <w:rPr>
                <w:sz w:val="28"/>
                <w:szCs w:val="28"/>
                <w:lang w:val="uk-UA"/>
              </w:rPr>
              <w:t xml:space="preserve">, </w:t>
            </w:r>
          </w:p>
          <w:p w:rsidR="00A03D1F" w:rsidRPr="00704E7D" w:rsidRDefault="004B56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друг</w:t>
            </w:r>
            <w:r w:rsidRPr="00704E7D">
              <w:rPr>
                <w:sz w:val="28"/>
                <w:szCs w:val="28"/>
                <w:lang w:val="uk-UA"/>
              </w:rPr>
              <w:t>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5A1F17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1-й </w:t>
            </w:r>
            <w:r w:rsidR="00555DFA" w:rsidRPr="00704E7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 xml:space="preserve">Розвиток читацьких </w:t>
            </w:r>
            <w:proofErr w:type="spellStart"/>
            <w:r w:rsidR="00AC6BBF" w:rsidRPr="00704E7D">
              <w:rPr>
                <w:sz w:val="28"/>
                <w:szCs w:val="28"/>
                <w:lang w:val="uk-UA" w:eastAsia="en-US"/>
              </w:rPr>
              <w:t>компетентностей</w:t>
            </w:r>
            <w:proofErr w:type="spellEnd"/>
            <w:r w:rsidR="00AC6BBF" w:rsidRPr="00704E7D">
              <w:rPr>
                <w:sz w:val="28"/>
                <w:szCs w:val="28"/>
                <w:lang w:val="uk-UA" w:eastAsia="en-US"/>
              </w:rPr>
              <w:t xml:space="preserve"> шляхом використання здоров</w:t>
            </w:r>
            <w:r w:rsidR="00AC6BBF" w:rsidRPr="00704E7D">
              <w:rPr>
                <w:sz w:val="28"/>
                <w:szCs w:val="28"/>
                <w:lang w:eastAsia="en-US"/>
              </w:rPr>
              <w:t>’</w:t>
            </w:r>
            <w:proofErr w:type="spellStart"/>
            <w:r w:rsidR="00AC6BBF" w:rsidRPr="00704E7D">
              <w:rPr>
                <w:sz w:val="28"/>
                <w:szCs w:val="28"/>
                <w:lang w:val="uk-UA" w:eastAsia="en-US"/>
              </w:rPr>
              <w:t>язберігаючих</w:t>
            </w:r>
            <w:proofErr w:type="spellEnd"/>
            <w:r w:rsidR="00AC6BBF" w:rsidRPr="00704E7D">
              <w:rPr>
                <w:sz w:val="28"/>
                <w:szCs w:val="28"/>
                <w:lang w:val="uk-UA" w:eastAsia="en-US"/>
              </w:rPr>
              <w:t xml:space="preserve"> технологій</w:t>
            </w:r>
          </w:p>
        </w:tc>
      </w:tr>
      <w:tr w:rsidR="00B82465" w:rsidRPr="00E23982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proofErr w:type="spellStart"/>
            <w:r w:rsidRPr="00704E7D">
              <w:rPr>
                <w:sz w:val="28"/>
                <w:szCs w:val="28"/>
                <w:lang w:val="uk-UA"/>
              </w:rPr>
              <w:t>Кривошлик</w:t>
            </w:r>
            <w:proofErr w:type="spellEnd"/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Лариса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754D" w:rsidRPr="00704E7D" w:rsidRDefault="001E754D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="00A03D1F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04E7D">
              <w:rPr>
                <w:sz w:val="28"/>
                <w:szCs w:val="28"/>
                <w:lang w:val="uk-UA"/>
              </w:rPr>
              <w:t>олігофренопеда</w:t>
            </w:r>
            <w:r w:rsidR="00A03D1F">
              <w:rPr>
                <w:sz w:val="28"/>
                <w:szCs w:val="28"/>
                <w:lang w:val="uk-UA"/>
              </w:rPr>
              <w:t>-</w:t>
            </w:r>
            <w:r w:rsidRPr="00704E7D">
              <w:rPr>
                <w:sz w:val="28"/>
                <w:szCs w:val="28"/>
                <w:lang w:val="uk-UA"/>
              </w:rPr>
              <w:t>гог</w:t>
            </w:r>
            <w:proofErr w:type="spellEnd"/>
            <w:r w:rsidRPr="00704E7D">
              <w:rPr>
                <w:sz w:val="28"/>
                <w:szCs w:val="28"/>
                <w:lang w:val="uk-UA"/>
              </w:rPr>
              <w:t>, логопед, учитель дітей з вадами розумового розвитку, спеціаліст вищої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5A1F17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8344F" w:rsidRPr="00704E7D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proofErr w:type="spellStart"/>
            <w:r w:rsidRPr="00704E7D">
              <w:rPr>
                <w:sz w:val="28"/>
                <w:szCs w:val="28"/>
                <w:lang w:val="uk-UA" w:eastAsia="en-US"/>
              </w:rPr>
              <w:t>Корекційний</w:t>
            </w:r>
            <w:proofErr w:type="spellEnd"/>
            <w:r w:rsidRPr="00704E7D">
              <w:rPr>
                <w:sz w:val="28"/>
                <w:szCs w:val="28"/>
                <w:lang w:val="uk-UA" w:eastAsia="en-US"/>
              </w:rPr>
              <w:t xml:space="preserve"> вплив </w:t>
            </w:r>
            <w:proofErr w:type="spellStart"/>
            <w:r w:rsidRPr="00704E7D">
              <w:rPr>
                <w:sz w:val="28"/>
                <w:szCs w:val="28"/>
                <w:lang w:val="uk-UA" w:eastAsia="en-US"/>
              </w:rPr>
              <w:t>арттерапії</w:t>
            </w:r>
            <w:proofErr w:type="spellEnd"/>
            <w:r w:rsidRPr="00704E7D">
              <w:rPr>
                <w:sz w:val="28"/>
                <w:szCs w:val="28"/>
                <w:lang w:val="uk-UA" w:eastAsia="en-US"/>
              </w:rPr>
              <w:t xml:space="preserve"> на розвиток особистості учнів зі стійкими порушеннями пізнавальної діяльності</w:t>
            </w:r>
          </w:p>
        </w:tc>
      </w:tr>
      <w:tr w:rsidR="00B82465" w:rsidRPr="00704E7D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Крупко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Дмитро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3D1F" w:rsidRPr="00760508" w:rsidRDefault="001E754D" w:rsidP="001E754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04E7D">
              <w:rPr>
                <w:sz w:val="28"/>
                <w:szCs w:val="28"/>
                <w:lang w:val="uk-UA"/>
              </w:rPr>
              <w:t>олігофренопеда</w:t>
            </w:r>
            <w:r w:rsidR="00A03D1F">
              <w:rPr>
                <w:sz w:val="28"/>
                <w:szCs w:val="28"/>
                <w:lang w:val="uk-UA"/>
              </w:rPr>
              <w:t>-</w:t>
            </w:r>
            <w:r w:rsidRPr="00704E7D">
              <w:rPr>
                <w:sz w:val="28"/>
                <w:szCs w:val="28"/>
                <w:lang w:val="uk-UA"/>
              </w:rPr>
              <w:t>гог</w:t>
            </w:r>
            <w:proofErr w:type="spellEnd"/>
            <w:r w:rsidRPr="00704E7D">
              <w:rPr>
                <w:sz w:val="28"/>
                <w:szCs w:val="28"/>
                <w:lang w:val="uk-UA"/>
              </w:rPr>
              <w:t>, логопед, учитель дітей з вадами розумового розвитку, спеціаліст першої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Default="005A1F17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 6</w:t>
            </w:r>
            <w:r w:rsidR="00555DFA" w:rsidRPr="00704E7D">
              <w:rPr>
                <w:sz w:val="28"/>
                <w:szCs w:val="28"/>
                <w:lang w:val="uk-UA"/>
              </w:rPr>
              <w:t>-Б, ЛФК</w:t>
            </w:r>
          </w:p>
          <w:p w:rsidR="0059051E" w:rsidRPr="00704E7D" w:rsidRDefault="0059051E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1-9 класи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t>Особливості навчання учнів в умовах використання здоров</w:t>
            </w:r>
            <w:r w:rsidRPr="00704E7D">
              <w:rPr>
                <w:rFonts w:eastAsiaTheme="minorEastAsia"/>
                <w:sz w:val="28"/>
                <w:szCs w:val="28"/>
              </w:rPr>
              <w:t>’</w:t>
            </w:r>
            <w:proofErr w:type="spellStart"/>
            <w:r w:rsidRPr="00704E7D">
              <w:rPr>
                <w:rFonts w:eastAsiaTheme="minorEastAsia"/>
                <w:sz w:val="28"/>
                <w:szCs w:val="28"/>
                <w:lang w:val="uk-UA"/>
              </w:rPr>
              <w:t>язбережуваль</w:t>
            </w:r>
            <w:r w:rsidR="005A1F17">
              <w:rPr>
                <w:rFonts w:eastAsiaTheme="minorEastAsia"/>
                <w:sz w:val="28"/>
                <w:szCs w:val="28"/>
                <w:lang w:val="uk-UA"/>
              </w:rPr>
              <w:t>-</w:t>
            </w:r>
            <w:r w:rsidRPr="00704E7D">
              <w:rPr>
                <w:rFonts w:eastAsiaTheme="minorEastAsia"/>
                <w:sz w:val="28"/>
                <w:szCs w:val="28"/>
                <w:lang w:val="uk-UA"/>
              </w:rPr>
              <w:t>ної</w:t>
            </w:r>
            <w:proofErr w:type="spellEnd"/>
            <w:r w:rsidRPr="00704E7D">
              <w:rPr>
                <w:rFonts w:eastAsiaTheme="minorEastAsia"/>
                <w:sz w:val="28"/>
                <w:szCs w:val="28"/>
                <w:lang w:val="uk-UA"/>
              </w:rPr>
              <w:t xml:space="preserve"> компетентності</w:t>
            </w:r>
          </w:p>
        </w:tc>
      </w:tr>
      <w:tr w:rsidR="00B82465" w:rsidRPr="00704E7D" w:rsidTr="00E23982">
        <w:trPr>
          <w:trHeight w:val="41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proofErr w:type="spellStart"/>
            <w:r w:rsidRPr="00704E7D">
              <w:rPr>
                <w:sz w:val="28"/>
                <w:szCs w:val="28"/>
                <w:lang w:val="uk-UA"/>
              </w:rPr>
              <w:t>Малікова</w:t>
            </w:r>
            <w:proofErr w:type="spellEnd"/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Вікторія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Вадимівна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754D" w:rsidRPr="00704E7D" w:rsidRDefault="001E754D" w:rsidP="001E754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вчитель допоміжної школи,</w:t>
            </w:r>
          </w:p>
          <w:p w:rsidR="00B82465" w:rsidRPr="00704E7D" w:rsidRDefault="001E754D" w:rsidP="001E754D">
            <w:pPr>
              <w:rPr>
                <w:sz w:val="28"/>
                <w:szCs w:val="28"/>
                <w:lang w:val="uk-UA"/>
              </w:rPr>
            </w:pPr>
            <w:proofErr w:type="spellStart"/>
            <w:r w:rsidRPr="00704E7D">
              <w:rPr>
                <w:sz w:val="28"/>
                <w:szCs w:val="28"/>
                <w:lang w:val="uk-UA"/>
              </w:rPr>
              <w:t>олігофренопедагог</w:t>
            </w:r>
            <w:proofErr w:type="spellEnd"/>
            <w:r w:rsidRPr="00704E7D">
              <w:rPr>
                <w:sz w:val="28"/>
                <w:szCs w:val="28"/>
                <w:lang w:val="uk-UA"/>
              </w:rPr>
              <w:t xml:space="preserve"> дошкільних закладів,</w:t>
            </w:r>
          </w:p>
          <w:p w:rsidR="001E754D" w:rsidRPr="00704E7D" w:rsidRDefault="001E754D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спеціаліст першої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Музичне</w:t>
            </w:r>
            <w:r w:rsidR="0059051E">
              <w:rPr>
                <w:sz w:val="28"/>
                <w:szCs w:val="28"/>
                <w:lang w:val="uk-UA"/>
              </w:rPr>
              <w:t xml:space="preserve"> мистецтво       1-</w:t>
            </w:r>
            <w:r w:rsidR="00760508">
              <w:rPr>
                <w:sz w:val="28"/>
                <w:szCs w:val="28"/>
                <w:lang w:val="uk-UA"/>
              </w:rPr>
              <w:t>7</w:t>
            </w:r>
            <w:r w:rsidR="0059051E">
              <w:rPr>
                <w:sz w:val="28"/>
                <w:szCs w:val="28"/>
                <w:lang w:val="uk-UA"/>
              </w:rPr>
              <w:t xml:space="preserve"> класи, ритміка          1-4 класи,</w:t>
            </w:r>
          </w:p>
          <w:p w:rsidR="0059051E" w:rsidRDefault="0059051E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  <w:p w:rsidR="00B82465" w:rsidRPr="00704E7D" w:rsidRDefault="0059051E" w:rsidP="00E239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5-А, 5-Б клас</w:t>
            </w:r>
            <w:r w:rsidR="00E23982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lastRenderedPageBreak/>
              <w:t>Музична терапія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2465" w:rsidRPr="00704E7D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704E7D">
              <w:rPr>
                <w:rFonts w:eastAsia="Century Gothic"/>
                <w:sz w:val="28"/>
                <w:szCs w:val="28"/>
                <w:lang w:val="uk-UA" w:eastAsia="en-US"/>
              </w:rPr>
              <w:t xml:space="preserve">Молчанова </w:t>
            </w:r>
          </w:p>
          <w:p w:rsidR="00AC6BBF" w:rsidRPr="00704E7D" w:rsidRDefault="00AC6BBF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704E7D">
              <w:rPr>
                <w:rFonts w:eastAsia="Century Gothic"/>
                <w:sz w:val="28"/>
                <w:szCs w:val="28"/>
                <w:lang w:val="uk-UA" w:eastAsia="en-US"/>
              </w:rPr>
              <w:t xml:space="preserve">Ірина </w:t>
            </w:r>
          </w:p>
          <w:p w:rsidR="00AC6BBF" w:rsidRPr="00704E7D" w:rsidRDefault="00AC6BBF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704E7D">
              <w:rPr>
                <w:rFonts w:eastAsia="Century Gothic"/>
                <w:sz w:val="28"/>
                <w:szCs w:val="28"/>
                <w:lang w:val="uk-UA" w:eastAsia="en-US"/>
              </w:rPr>
              <w:t>Володимирівна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1E754D" w:rsidP="001E754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вчитель фізичної культури і валеології,</w:t>
            </w:r>
          </w:p>
          <w:p w:rsidR="001E754D" w:rsidRDefault="00760508" w:rsidP="001E7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вищої</w:t>
            </w:r>
            <w:r w:rsidR="001E754D" w:rsidRPr="00704E7D">
              <w:rPr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A03D1F" w:rsidRPr="00704E7D" w:rsidRDefault="00A03D1F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760508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</w:t>
            </w:r>
            <w:r w:rsidR="007E5A6F">
              <w:rPr>
                <w:sz w:val="28"/>
                <w:szCs w:val="28"/>
                <w:lang w:val="uk-UA"/>
              </w:rPr>
              <w:t xml:space="preserve">    куль</w:t>
            </w:r>
            <w:r>
              <w:rPr>
                <w:sz w:val="28"/>
                <w:szCs w:val="28"/>
                <w:lang w:val="uk-UA"/>
              </w:rPr>
              <w:t xml:space="preserve">тура </w:t>
            </w:r>
            <w:r w:rsidR="007E5A6F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2</w:t>
            </w:r>
            <w:r w:rsidR="007E5A6F">
              <w:rPr>
                <w:sz w:val="28"/>
                <w:szCs w:val="28"/>
                <w:lang w:val="uk-UA"/>
              </w:rPr>
              <w:t>-4 класи</w:t>
            </w:r>
            <w:r w:rsidR="00555DFA" w:rsidRPr="00704E7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55DFA" w:rsidRPr="00704E7D">
              <w:rPr>
                <w:sz w:val="28"/>
                <w:szCs w:val="28"/>
                <w:lang w:val="uk-UA"/>
              </w:rPr>
              <w:t xml:space="preserve"> </w:t>
            </w:r>
            <w:r w:rsidR="007E5A6F">
              <w:rPr>
                <w:sz w:val="28"/>
                <w:szCs w:val="28"/>
                <w:lang w:val="uk-UA"/>
              </w:rPr>
              <w:t xml:space="preserve">   </w:t>
            </w:r>
            <w:r w:rsidR="00555DFA" w:rsidRPr="00704E7D">
              <w:rPr>
                <w:sz w:val="28"/>
                <w:szCs w:val="28"/>
                <w:lang w:val="uk-UA"/>
              </w:rPr>
              <w:t>5-А,</w:t>
            </w:r>
            <w:r>
              <w:rPr>
                <w:sz w:val="28"/>
                <w:szCs w:val="28"/>
                <w:lang w:val="uk-UA"/>
              </w:rPr>
              <w:t xml:space="preserve"> 5-Б,</w:t>
            </w:r>
            <w:r w:rsidR="00590812">
              <w:rPr>
                <w:sz w:val="28"/>
                <w:szCs w:val="28"/>
                <w:lang w:val="uk-UA"/>
              </w:rPr>
              <w:t xml:space="preserve"> 6-А,</w:t>
            </w:r>
            <w:r w:rsidR="00555DFA" w:rsidRPr="00704E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7-А, 7-Б, 9</w:t>
            </w:r>
            <w:r w:rsidR="00555DFA" w:rsidRPr="00704E7D">
              <w:rPr>
                <w:sz w:val="28"/>
                <w:szCs w:val="28"/>
                <w:lang w:val="uk-UA"/>
              </w:rPr>
              <w:t>-й класи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Формування здоров</w:t>
            </w:r>
            <w:r w:rsidRPr="00704E7D">
              <w:rPr>
                <w:sz w:val="28"/>
                <w:szCs w:val="28"/>
                <w:lang w:eastAsia="en-US"/>
              </w:rPr>
              <w:t>’</w:t>
            </w:r>
            <w:proofErr w:type="spellStart"/>
            <w:r w:rsidRPr="00704E7D">
              <w:rPr>
                <w:sz w:val="28"/>
                <w:szCs w:val="28"/>
                <w:lang w:val="uk-UA" w:eastAsia="en-US"/>
              </w:rPr>
              <w:t>язбережуваль</w:t>
            </w:r>
            <w:r w:rsidR="00A03D1F">
              <w:rPr>
                <w:sz w:val="28"/>
                <w:szCs w:val="28"/>
                <w:lang w:val="uk-UA" w:eastAsia="en-US"/>
              </w:rPr>
              <w:t>-</w:t>
            </w:r>
            <w:r w:rsidRPr="00704E7D">
              <w:rPr>
                <w:sz w:val="28"/>
                <w:szCs w:val="28"/>
                <w:lang w:val="uk-UA" w:eastAsia="en-US"/>
              </w:rPr>
              <w:t>ної</w:t>
            </w:r>
            <w:proofErr w:type="spellEnd"/>
            <w:r w:rsidRPr="00704E7D">
              <w:rPr>
                <w:sz w:val="28"/>
                <w:szCs w:val="28"/>
                <w:lang w:val="uk-UA" w:eastAsia="en-US"/>
              </w:rPr>
              <w:t xml:space="preserve"> компетентності учнів</w:t>
            </w:r>
          </w:p>
        </w:tc>
      </w:tr>
      <w:tr w:rsidR="00B82465" w:rsidRPr="00704E7D" w:rsidTr="00E23982">
        <w:trPr>
          <w:trHeight w:val="12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Погребняк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Тетяна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Юріївна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754D" w:rsidRPr="00704E7D" w:rsidRDefault="001E754D" w:rsidP="001E754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викладач фізичної культури, тренер,</w:t>
            </w:r>
          </w:p>
          <w:p w:rsidR="00A03D1F" w:rsidRPr="00E23982" w:rsidRDefault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с</w:t>
            </w:r>
            <w:r w:rsidR="001E754D" w:rsidRPr="00704E7D">
              <w:rPr>
                <w:sz w:val="28"/>
                <w:szCs w:val="28"/>
                <w:lang w:val="uk-UA"/>
              </w:rPr>
              <w:t>пеціаліст вищої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704E7D" w:rsidRDefault="0008344F" w:rsidP="00704E7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Фізична культура</w:t>
            </w:r>
          </w:p>
          <w:p w:rsidR="00B82465" w:rsidRPr="00704E7D" w:rsidRDefault="00760508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10-А, 10</w:t>
            </w:r>
            <w:r w:rsidR="0008344F" w:rsidRPr="00704E7D">
              <w:rPr>
                <w:sz w:val="28"/>
                <w:szCs w:val="28"/>
                <w:lang w:val="uk-UA" w:eastAsia="en-US"/>
              </w:rPr>
              <w:t>-Б класи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t>Рухливі ігри як засіб розвитку фізичних якостей учнів</w:t>
            </w:r>
          </w:p>
        </w:tc>
      </w:tr>
      <w:tr w:rsidR="00B82465" w:rsidRPr="00704E7D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Печериця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Оксана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Вища,вчите</w:t>
            </w:r>
            <w:r w:rsidR="00A03D1F">
              <w:rPr>
                <w:sz w:val="28"/>
                <w:szCs w:val="28"/>
                <w:lang w:val="uk-UA"/>
              </w:rPr>
              <w:t>ль старших класів загальноосвіт</w:t>
            </w:r>
            <w:r w:rsidRPr="00704E7D">
              <w:rPr>
                <w:sz w:val="28"/>
                <w:szCs w:val="28"/>
                <w:lang w:val="uk-UA"/>
              </w:rPr>
              <w:t>ньої спеціальної (</w:t>
            </w:r>
            <w:proofErr w:type="spellStart"/>
            <w:r w:rsidRPr="00704E7D">
              <w:rPr>
                <w:sz w:val="28"/>
                <w:szCs w:val="28"/>
                <w:lang w:val="uk-UA"/>
              </w:rPr>
              <w:t>корекційної</w:t>
            </w:r>
            <w:proofErr w:type="spellEnd"/>
            <w:r w:rsidRPr="00704E7D">
              <w:rPr>
                <w:sz w:val="28"/>
                <w:szCs w:val="28"/>
                <w:lang w:val="uk-UA"/>
              </w:rPr>
              <w:t>) школи, логопед,</w:t>
            </w:r>
          </w:p>
          <w:p w:rsidR="00A03D1F" w:rsidRPr="000705E7" w:rsidRDefault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«Спеціаліст»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760508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8344F" w:rsidRPr="00704E7D">
              <w:rPr>
                <w:sz w:val="28"/>
                <w:szCs w:val="28"/>
                <w:lang w:val="uk-UA"/>
              </w:rPr>
              <w:t>-й клас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Роль дидактичної гри в розвитку розумових здібностей школярів</w:t>
            </w:r>
          </w:p>
        </w:tc>
      </w:tr>
      <w:tr w:rsidR="00B82465" w:rsidRPr="00704E7D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704E7D">
              <w:rPr>
                <w:sz w:val="28"/>
                <w:szCs w:val="28"/>
                <w:lang w:val="uk-UA" w:eastAsia="en-US"/>
              </w:rPr>
              <w:t>Сабада</w:t>
            </w:r>
            <w:proofErr w:type="spellEnd"/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 xml:space="preserve">Ірина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FB2CBD" w:rsidP="00FB2CB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логопед шкільних та дошкільних закладів,</w:t>
            </w:r>
          </w:p>
          <w:p w:rsidR="00FB2CBD" w:rsidRPr="00704E7D" w:rsidRDefault="00FB2CBD" w:rsidP="00FB2CB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спеціаліст вищої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Ро</w:t>
            </w:r>
            <w:r w:rsidR="007E5A6F">
              <w:rPr>
                <w:sz w:val="28"/>
                <w:szCs w:val="28"/>
                <w:lang w:val="uk-UA"/>
              </w:rPr>
              <w:t>звиток мовлення</w:t>
            </w:r>
          </w:p>
          <w:p w:rsidR="00B82465" w:rsidRPr="00704E7D" w:rsidRDefault="001739E9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D1F" w:rsidRPr="00A03D1F" w:rsidRDefault="00AC6BBF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t>Формування мовленнєвої компетентності учнів як умова забезпечення якості навчання</w:t>
            </w:r>
          </w:p>
        </w:tc>
      </w:tr>
      <w:tr w:rsidR="00B82465" w:rsidRPr="00704E7D" w:rsidTr="00E23982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1</w:t>
            </w:r>
            <w:r w:rsidR="00E2398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proofErr w:type="spellStart"/>
            <w:r w:rsidRPr="00704E7D">
              <w:rPr>
                <w:sz w:val="28"/>
                <w:szCs w:val="28"/>
                <w:lang w:val="uk-UA"/>
              </w:rPr>
              <w:t>Семикоз</w:t>
            </w:r>
            <w:proofErr w:type="spellEnd"/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Вікторія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2CBD" w:rsidRPr="00704E7D" w:rsidRDefault="001739E9" w:rsidP="00FB2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  <w:r w:rsidR="00FB2CBD" w:rsidRPr="00704E7D">
              <w:rPr>
                <w:sz w:val="28"/>
                <w:szCs w:val="28"/>
                <w:lang w:val="uk-UA"/>
              </w:rPr>
              <w:t xml:space="preserve">, </w:t>
            </w:r>
          </w:p>
          <w:p w:rsidR="00FB2CBD" w:rsidRPr="00704E7D" w:rsidRDefault="00FB2CBD" w:rsidP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вчитель діт</w:t>
            </w:r>
            <w:r w:rsidR="00760508">
              <w:rPr>
                <w:sz w:val="28"/>
                <w:szCs w:val="28"/>
                <w:lang w:val="uk-UA"/>
              </w:rPr>
              <w:t xml:space="preserve">ей з вадами розумового розвитку, </w:t>
            </w:r>
            <w:proofErr w:type="spellStart"/>
            <w:r w:rsidR="00760508">
              <w:rPr>
                <w:sz w:val="28"/>
                <w:szCs w:val="28"/>
                <w:lang w:val="uk-UA"/>
              </w:rPr>
              <w:t>к</w:t>
            </w:r>
            <w:r w:rsidRPr="00704E7D">
              <w:rPr>
                <w:sz w:val="28"/>
                <w:szCs w:val="28"/>
                <w:lang w:val="uk-UA"/>
              </w:rPr>
              <w:t>орекційний</w:t>
            </w:r>
            <w:proofErr w:type="spellEnd"/>
            <w:r w:rsidRPr="00704E7D">
              <w:rPr>
                <w:sz w:val="28"/>
                <w:szCs w:val="28"/>
                <w:lang w:val="uk-UA"/>
              </w:rPr>
              <w:t xml:space="preserve"> педагог</w:t>
            </w:r>
          </w:p>
          <w:p w:rsidR="00B82465" w:rsidRPr="00760508" w:rsidRDefault="00FB2CBD" w:rsidP="00FB2CBD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сп</w:t>
            </w:r>
            <w:r w:rsidR="00760508">
              <w:rPr>
                <w:sz w:val="28"/>
                <w:szCs w:val="28"/>
                <w:lang w:val="uk-UA"/>
              </w:rPr>
              <w:t>еціальних дошкільних закладів, с</w:t>
            </w:r>
            <w:r w:rsidRPr="00704E7D">
              <w:rPr>
                <w:sz w:val="28"/>
                <w:szCs w:val="28"/>
                <w:lang w:val="uk-UA"/>
              </w:rPr>
              <w:t>пеціаліст</w:t>
            </w:r>
            <w:r w:rsidR="00760508">
              <w:rPr>
                <w:sz w:val="28"/>
                <w:szCs w:val="28"/>
                <w:lang w:val="uk-UA"/>
              </w:rPr>
              <w:t xml:space="preserve"> другої </w:t>
            </w:r>
            <w:r w:rsidR="00760508" w:rsidRPr="00704E7D">
              <w:rPr>
                <w:sz w:val="28"/>
                <w:szCs w:val="28"/>
                <w:lang w:val="uk-UA"/>
              </w:rPr>
              <w:t>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760508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8344F" w:rsidRPr="00704E7D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proofErr w:type="spellStart"/>
            <w:r w:rsidRPr="00704E7D">
              <w:rPr>
                <w:sz w:val="28"/>
                <w:szCs w:val="28"/>
                <w:lang w:val="uk-UA" w:eastAsia="en-US"/>
              </w:rPr>
              <w:t>Казкотерапія</w:t>
            </w:r>
            <w:proofErr w:type="spellEnd"/>
            <w:r w:rsidRPr="00704E7D">
              <w:rPr>
                <w:sz w:val="28"/>
                <w:szCs w:val="28"/>
                <w:lang w:val="uk-UA" w:eastAsia="en-US"/>
              </w:rPr>
              <w:t xml:space="preserve"> як </w:t>
            </w:r>
            <w:proofErr w:type="spellStart"/>
            <w:r w:rsidRPr="00704E7D">
              <w:rPr>
                <w:sz w:val="28"/>
                <w:szCs w:val="28"/>
                <w:lang w:val="uk-UA" w:eastAsia="en-US"/>
              </w:rPr>
              <w:t>компетентнісно-формувальний</w:t>
            </w:r>
            <w:proofErr w:type="spellEnd"/>
            <w:r w:rsidRPr="00704E7D">
              <w:rPr>
                <w:sz w:val="28"/>
                <w:szCs w:val="28"/>
                <w:lang w:val="uk-UA" w:eastAsia="en-US"/>
              </w:rPr>
              <w:t xml:space="preserve"> метод навчання і виховання молодших школярів</w:t>
            </w:r>
          </w:p>
        </w:tc>
      </w:tr>
      <w:tr w:rsidR="00B82465" w:rsidRPr="00704E7D" w:rsidTr="00E23982">
        <w:trPr>
          <w:trHeight w:val="1"/>
        </w:trPr>
        <w:tc>
          <w:tcPr>
            <w:tcW w:w="99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1545" w:rsidRPr="0034225A" w:rsidRDefault="003A1545">
      <w:pPr>
        <w:rPr>
          <w:lang w:val="uk-UA"/>
        </w:rPr>
      </w:pPr>
    </w:p>
    <w:sectPr w:rsidR="003A1545" w:rsidRPr="0034225A" w:rsidSect="00704E7D">
      <w:headerReference w:type="default" r:id="rId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0D" w:rsidRDefault="00B7730D" w:rsidP="00704E7D">
      <w:r>
        <w:separator/>
      </w:r>
    </w:p>
  </w:endnote>
  <w:endnote w:type="continuationSeparator" w:id="0">
    <w:p w:rsidR="00B7730D" w:rsidRDefault="00B7730D" w:rsidP="0070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0D" w:rsidRDefault="00B7730D" w:rsidP="00704E7D">
      <w:r>
        <w:separator/>
      </w:r>
    </w:p>
  </w:footnote>
  <w:footnote w:type="continuationSeparator" w:id="0">
    <w:p w:rsidR="00B7730D" w:rsidRDefault="00B7730D" w:rsidP="0070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3826"/>
      <w:docPartObj>
        <w:docPartGallery w:val="Page Numbers (Top of Page)"/>
        <w:docPartUnique/>
      </w:docPartObj>
    </w:sdtPr>
    <w:sdtContent>
      <w:p w:rsidR="00704E7D" w:rsidRDefault="00B77F36">
        <w:pPr>
          <w:pStyle w:val="a3"/>
          <w:jc w:val="center"/>
        </w:pPr>
        <w:r>
          <w:fldChar w:fldCharType="begin"/>
        </w:r>
        <w:r w:rsidR="00B3640D">
          <w:instrText xml:space="preserve"> PAGE   \* MERGEFORMAT </w:instrText>
        </w:r>
        <w:r>
          <w:fldChar w:fldCharType="separate"/>
        </w:r>
        <w:r w:rsidR="00E23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E7D" w:rsidRDefault="00704E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5A"/>
    <w:rsid w:val="000705E7"/>
    <w:rsid w:val="0008344F"/>
    <w:rsid w:val="001739E9"/>
    <w:rsid w:val="0017719D"/>
    <w:rsid w:val="001D7FCD"/>
    <w:rsid w:val="001E2E4C"/>
    <w:rsid w:val="001E754D"/>
    <w:rsid w:val="0034225A"/>
    <w:rsid w:val="003A1545"/>
    <w:rsid w:val="003B3DC7"/>
    <w:rsid w:val="003F464B"/>
    <w:rsid w:val="00493676"/>
    <w:rsid w:val="004B5612"/>
    <w:rsid w:val="00555DFA"/>
    <w:rsid w:val="0059051E"/>
    <w:rsid w:val="00590812"/>
    <w:rsid w:val="005A1F17"/>
    <w:rsid w:val="005C0B32"/>
    <w:rsid w:val="006139DD"/>
    <w:rsid w:val="00622F9E"/>
    <w:rsid w:val="006376F2"/>
    <w:rsid w:val="00647BDA"/>
    <w:rsid w:val="006832DA"/>
    <w:rsid w:val="00704E7D"/>
    <w:rsid w:val="00760508"/>
    <w:rsid w:val="00761332"/>
    <w:rsid w:val="007E5A6F"/>
    <w:rsid w:val="008B07B0"/>
    <w:rsid w:val="009A1F2A"/>
    <w:rsid w:val="009A7B54"/>
    <w:rsid w:val="00A03D1F"/>
    <w:rsid w:val="00A40E51"/>
    <w:rsid w:val="00A81DD3"/>
    <w:rsid w:val="00AC6BBF"/>
    <w:rsid w:val="00B3640D"/>
    <w:rsid w:val="00B7730D"/>
    <w:rsid w:val="00B77F36"/>
    <w:rsid w:val="00B82465"/>
    <w:rsid w:val="00BE75AA"/>
    <w:rsid w:val="00CB12A7"/>
    <w:rsid w:val="00CF2319"/>
    <w:rsid w:val="00D03672"/>
    <w:rsid w:val="00D0604D"/>
    <w:rsid w:val="00D744FC"/>
    <w:rsid w:val="00DA2AAF"/>
    <w:rsid w:val="00E23982"/>
    <w:rsid w:val="00E436F0"/>
    <w:rsid w:val="00EB672D"/>
    <w:rsid w:val="00F27E1F"/>
    <w:rsid w:val="00F41288"/>
    <w:rsid w:val="00F577F2"/>
    <w:rsid w:val="00F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E7D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4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E7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MrGoncharoff</cp:lastModifiedBy>
  <cp:revision>29</cp:revision>
  <dcterms:created xsi:type="dcterms:W3CDTF">2017-12-10T14:24:00Z</dcterms:created>
  <dcterms:modified xsi:type="dcterms:W3CDTF">2018-11-06T22:27:00Z</dcterms:modified>
</cp:coreProperties>
</file>